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00" w:rsidRPr="007C68B0" w:rsidRDefault="00001000" w:rsidP="007C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68B0">
        <w:rPr>
          <w:rFonts w:ascii="Times New Roman" w:hAnsi="Times New Roman" w:cs="Times New Roman"/>
          <w:sz w:val="24"/>
          <w:szCs w:val="24"/>
          <w:lang w:eastAsia="ru-RU"/>
        </w:rPr>
        <w:t>Реестр контрактов</w:t>
      </w:r>
      <w:r w:rsidRPr="007C68B0">
        <w:rPr>
          <w:rFonts w:ascii="Times New Roman" w:hAnsi="Times New Roman" w:cs="Times New Roman"/>
          <w:sz w:val="24"/>
          <w:szCs w:val="24"/>
          <w:lang w:eastAsia="ru-RU"/>
        </w:rPr>
        <w:br/>
        <w:t>по</w:t>
      </w:r>
      <w:r w:rsidRPr="007C68B0">
        <w:rPr>
          <w:rFonts w:ascii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7C6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1000" w:rsidRPr="007C68B0" w:rsidRDefault="00001000" w:rsidP="007C68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1"/>
        <w:gridCol w:w="1131"/>
        <w:gridCol w:w="1"/>
        <w:gridCol w:w="1726"/>
        <w:gridCol w:w="2"/>
        <w:gridCol w:w="3234"/>
        <w:gridCol w:w="1"/>
        <w:gridCol w:w="1247"/>
        <w:gridCol w:w="1128"/>
        <w:gridCol w:w="1"/>
        <w:gridCol w:w="1757"/>
        <w:gridCol w:w="1560"/>
        <w:gridCol w:w="1"/>
        <w:gridCol w:w="1251"/>
        <w:gridCol w:w="1"/>
        <w:gridCol w:w="1429"/>
      </w:tblGrid>
      <w:tr w:rsidR="00001000" w:rsidRPr="00FE637D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контрата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001000" w:rsidRPr="00FE637D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00" w:rsidRPr="00FE637D">
        <w:trPr>
          <w:cantSplit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1000" w:rsidRPr="00FE637D">
        <w:trPr>
          <w:cantSplit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3571800155321000002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05.02.2021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ГЛЕБОВСКОГО СЕЛЬСКОГО ПОСЕЛЕНИЯ НОВОДЕРЕВЕНЬКОВСКОГО РАЙОНА ОРЛОВСКОЙ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5718001553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571801001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25.01.2021 </w:t>
            </w:r>
          </w:p>
        </w:tc>
      </w:tr>
      <w:tr w:rsidR="00001000" w:rsidRPr="00FE637D">
        <w:trPr>
          <w:cantSplit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3571800155321000001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01.02.2021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ГЛЕБОВСКОГО СЕЛЬСКОГО ПОСЕЛЕНИЯ НОВОДЕРЕВЕНЬКОВСКОГО РАЙОНА ОРЛОВСКОЙ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5718001553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571801001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00" w:rsidRPr="00FE637D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001000" w:rsidRPr="00FE637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0" w:rsidRPr="007C68B0" w:rsidRDefault="00001000" w:rsidP="007C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001000" w:rsidRPr="00FE637D">
        <w:trPr>
          <w:cantSplit/>
        </w:trPr>
        <w:tc>
          <w:tcPr>
            <w:tcW w:w="0" w:type="auto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1000" w:rsidRPr="00FE637D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п.1ч.1ст.93 и п.4 ч.1 ст 93 Федерального закона №44 -ФЗ от 05.04.2013г." О контрактной системе в сфере закупок товаров,работ,услуг для обеспечения государственных и муниципальных нужд"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27.01.2021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857000034347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местной, внутризоновой, междугородной и международной телефонной связи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61.10.11.110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16 586.00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16 586.00 </w:t>
            </w:r>
          </w:p>
        </w:tc>
      </w:tr>
      <w:tr w:rsidR="00001000" w:rsidRPr="00FE637D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29 части 1 ст.93 Федерального закона от 05.04.2013 №44-ФЗ "О контрактной системе в сфере закупок товаров,работ,услг для обеспечения государственных и муниципальных нужд"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22.01.2021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57090152007049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35.11.10.119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Киловатт-час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6 882.00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55 056.00 </w:t>
            </w:r>
          </w:p>
        </w:tc>
      </w:tr>
    </w:tbl>
    <w:p w:rsidR="00001000" w:rsidRPr="007C68B0" w:rsidRDefault="00001000" w:rsidP="007C68B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205"/>
        <w:gridCol w:w="2339"/>
        <w:gridCol w:w="700"/>
        <w:gridCol w:w="684"/>
        <w:gridCol w:w="861"/>
        <w:gridCol w:w="1283"/>
        <w:gridCol w:w="1120"/>
        <w:gridCol w:w="1248"/>
        <w:gridCol w:w="1497"/>
        <w:gridCol w:w="489"/>
        <w:gridCol w:w="1192"/>
      </w:tblGrid>
      <w:tr w:rsidR="00001000" w:rsidRPr="00FE637D">
        <w:trPr>
          <w:cantSplit/>
        </w:trPr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001000" w:rsidRPr="00FE637D">
        <w:trPr>
          <w:cantSplit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(ф.и.о. физического лица)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001000" w:rsidRPr="00FE637D">
        <w:trPr>
          <w:cantSplit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1000" w:rsidRPr="00FE637D">
        <w:trPr>
          <w:cantSplit/>
        </w:trPr>
        <w:tc>
          <w:tcPr>
            <w:tcW w:w="0" w:type="auto"/>
            <w:gridSpan w:val="6"/>
            <w:tcBorders>
              <w:top w:val="nil"/>
              <w:bottom w:val="nil"/>
              <w:right w:val="single" w:sz="4" w:space="0" w:color="000000"/>
            </w:tcBorders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250"/>
              <w:gridCol w:w="2141"/>
              <w:gridCol w:w="1248"/>
              <w:gridCol w:w="1502"/>
              <w:gridCol w:w="68"/>
              <w:gridCol w:w="848"/>
            </w:tblGrid>
            <w:tr w:rsidR="00001000" w:rsidRPr="00FE637D">
              <w:trPr>
                <w:cantSplit/>
                <w:jc w:val="center"/>
              </w:trPr>
              <w:tc>
                <w:tcPr>
                  <w:tcW w:w="18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"РОСТЕЛЕКОМ" </w:t>
                  </w:r>
                </w:p>
              </w:tc>
              <w:tc>
                <w:tcPr>
                  <w:tcW w:w="125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191002, Г САНКТ-ПЕТЕРБУРГ 78, УЛ ДОСТОЕВСКОГО, 15 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7707049388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784001001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8-800200-30000  </w:t>
                  </w:r>
                </w:p>
              </w:tc>
            </w:tr>
          </w:tbl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 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</w:tcBorders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1055"/>
              <w:gridCol w:w="1054"/>
              <w:gridCol w:w="1054"/>
            </w:tblGrid>
            <w:tr w:rsidR="00001000" w:rsidRPr="00FE637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00" w:rsidRPr="00FE637D">
        <w:trPr>
          <w:cantSplit/>
        </w:trPr>
        <w:tc>
          <w:tcPr>
            <w:tcW w:w="0" w:type="auto"/>
            <w:gridSpan w:val="6"/>
            <w:tcBorders>
              <w:top w:val="nil"/>
              <w:bottom w:val="nil"/>
              <w:right w:val="single" w:sz="4" w:space="0" w:color="000000"/>
            </w:tcBorders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433"/>
              <w:gridCol w:w="2362"/>
              <w:gridCol w:w="1248"/>
              <w:gridCol w:w="1128"/>
              <w:gridCol w:w="68"/>
              <w:gridCol w:w="818"/>
            </w:tblGrid>
            <w:tr w:rsidR="00001000" w:rsidRPr="00FE637D">
              <w:trPr>
                <w:cantSplit/>
                <w:jc w:val="center"/>
              </w:trPr>
              <w:tc>
                <w:tcPr>
                  <w:tcW w:w="189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"ИНТЕР РАО-ОРЛОВСКИЙ ЭНЕРГОСБЫТ" </w:t>
                  </w:r>
                </w:p>
              </w:tc>
              <w:tc>
                <w:tcPr>
                  <w:tcW w:w="1304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302020, ОБЛ ОРЛОВСКАЯ 57, Г ОРЁЛ, УЛ ПОЛЕССКАЯ, ДОМ 28К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5754020600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575301001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8-48678-24730  </w:t>
                  </w:r>
                </w:p>
              </w:tc>
            </w:tr>
          </w:tbl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 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</w:tcBorders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1055"/>
              <w:gridCol w:w="1054"/>
              <w:gridCol w:w="1054"/>
            </w:tblGrid>
            <w:tr w:rsidR="00001000" w:rsidRPr="00FE637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01000" w:rsidRPr="007C68B0" w:rsidRDefault="00001000" w:rsidP="007C6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01000" w:rsidRPr="007C68B0" w:rsidRDefault="00001000" w:rsidP="007C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000" w:rsidRDefault="00001000"/>
    <w:sectPr w:rsidR="00001000" w:rsidSect="007C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B0"/>
    <w:rsid w:val="00001000"/>
    <w:rsid w:val="00006082"/>
    <w:rsid w:val="007C68B0"/>
    <w:rsid w:val="00943EA7"/>
    <w:rsid w:val="00E63C55"/>
    <w:rsid w:val="00F01364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359</Words>
  <Characters>2049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контрактов</dc:title>
  <dc:subject/>
  <dc:creator>Римма</dc:creator>
  <cp:keywords/>
  <dc:description/>
  <cp:lastModifiedBy>Admin</cp:lastModifiedBy>
  <cp:revision>2</cp:revision>
  <dcterms:created xsi:type="dcterms:W3CDTF">2021-03-12T12:32:00Z</dcterms:created>
  <dcterms:modified xsi:type="dcterms:W3CDTF">2021-03-12T12:32:00Z</dcterms:modified>
</cp:coreProperties>
</file>